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BDF1" w14:textId="2BFD2763" w:rsidR="00C322E8" w:rsidRDefault="00C322E8" w:rsidP="00C32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E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BFB341" wp14:editId="40605BAB">
            <wp:extent cx="5940425" cy="8175364"/>
            <wp:effectExtent l="0" t="0" r="3175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C8004" w14:textId="24F808A6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0910F" w14:textId="2B79D49A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DDDDDA" w14:textId="0994E018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5C1C6" w14:textId="6DC7A696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D77272" w14:textId="2A3AD114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5C1B3947" w14:textId="103A3F3D" w:rsidR="00AB5FD9" w:rsidRPr="00C322E8" w:rsidRDefault="00AB5FD9" w:rsidP="00C322E8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подходите к незнакомым людям, ничего не берите из их рук, даже угощения. При появлении незнакомца на территории детского сада, бегите к воспитателю и сообщите ему о появлении постороннего.</w:t>
      </w:r>
    </w:p>
    <w:p w14:paraId="4EF25D83" w14:textId="5CFC5EB3" w:rsidR="00286450" w:rsidRPr="00DB303F" w:rsidRDefault="00286450" w:rsidP="00DB303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С одной территории детского сада на другую переходите только в сопровождении воспитателя.</w:t>
      </w:r>
    </w:p>
    <w:p w14:paraId="42FA4F38" w14:textId="7D432166" w:rsidR="00286450" w:rsidRPr="00DB303F" w:rsidRDefault="00286450" w:rsidP="00DB303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В жаркую погоду играйте в тени, под навесом или под деревьями.</w:t>
      </w:r>
    </w:p>
    <w:p w14:paraId="17BDEF03" w14:textId="1A4DE27C" w:rsidR="00286450" w:rsidRPr="00DB303F" w:rsidRDefault="00286450" w:rsidP="00DB303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Пить на прогулке можно только кипяченую воду из своего индивидуального стаканчика.</w:t>
      </w:r>
    </w:p>
    <w:p w14:paraId="6C870D7E" w14:textId="01D2D0FA" w:rsidR="00286450" w:rsidRPr="00DB303F" w:rsidRDefault="00286450" w:rsidP="00DB303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Не ешьте фрукты (яблоки, груши и др.) во время прогулки, так как руки грязные и на них много микробов, которые могут вызвать болезни.</w:t>
      </w:r>
    </w:p>
    <w:p w14:paraId="141D9EF3" w14:textId="2CDA8204" w:rsidR="00286450" w:rsidRPr="00DB303F" w:rsidRDefault="00286450" w:rsidP="00DB303F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При проведении подвижных игр на площадке:</w:t>
      </w:r>
    </w:p>
    <w:p w14:paraId="247F9202" w14:textId="77777777" w:rsidR="00286450" w:rsidRPr="00DB303F" w:rsidRDefault="00286450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- внимательно выслушайте правила игры; </w:t>
      </w:r>
    </w:p>
    <w:p w14:paraId="2F23A95D" w14:textId="77777777" w:rsidR="00286450" w:rsidRPr="00DB303F" w:rsidRDefault="00286450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- начните игру по сигналу воспитателя;   </w:t>
      </w:r>
    </w:p>
    <w:p w14:paraId="49A2862B" w14:textId="77777777" w:rsidR="00286450" w:rsidRPr="00DB303F" w:rsidRDefault="00286450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    - играйте только в определенном месте;</w:t>
      </w:r>
    </w:p>
    <w:p w14:paraId="4B0D2709" w14:textId="77777777" w:rsidR="00286450" w:rsidRPr="00DB303F" w:rsidRDefault="00286450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    - при метании не цельтесь в товарища; </w:t>
      </w:r>
    </w:p>
    <w:p w14:paraId="36C7D615" w14:textId="77777777" w:rsidR="00286450" w:rsidRPr="00DB303F" w:rsidRDefault="00286450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    - при метании бросайте и бегите за мячом после сигнала; </w:t>
      </w:r>
    </w:p>
    <w:p w14:paraId="4F6793A3" w14:textId="49D9B14A" w:rsidR="00286450" w:rsidRPr="00DB303F" w:rsidRDefault="00286450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    - во время игр не наталкивайтесь друг на друга, не ссорьтесь, не деритесь.</w:t>
      </w:r>
    </w:p>
    <w:p w14:paraId="450D9D1E" w14:textId="77777777" w:rsidR="00286450" w:rsidRPr="00DB303F" w:rsidRDefault="00286450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7B95E" w14:textId="77777777" w:rsidR="00286450" w:rsidRPr="00DB303F" w:rsidRDefault="00286450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во время прогулки</w:t>
      </w:r>
    </w:p>
    <w:p w14:paraId="3119BA23" w14:textId="77777777" w:rsidR="00286450" w:rsidRPr="00DB303F" w:rsidRDefault="00286450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AF2D3A" w14:textId="28530C1D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Перед прогулкой постройтесь в колонну по два человека. Каждой паре нужно взяться за руки.</w:t>
      </w:r>
    </w:p>
    <w:p w14:paraId="2167015C" w14:textId="479A55A3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В руках не должно быть никаких предметов или игрушек, отдайте их воспитателю.</w:t>
      </w:r>
    </w:p>
    <w:p w14:paraId="07ABE07F" w14:textId="66E02AA1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Выходить на территорию детского сада и за ее пределы без сопровождающего взрослого работника детского сада запрещается.</w:t>
      </w:r>
    </w:p>
    <w:p w14:paraId="67D012D8" w14:textId="192E296D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Когда выходите на прогулку, соблюдайте дистанцию между парами.</w:t>
      </w:r>
    </w:p>
    <w:p w14:paraId="346FD6D7" w14:textId="11E5F2C6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Идите спокойным, размеренным шагом.</w:t>
      </w:r>
    </w:p>
    <w:p w14:paraId="4191BEF0" w14:textId="5AB58453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Нельзя толкать впереди идущих товарищей и дергать их за одежду.</w:t>
      </w:r>
    </w:p>
    <w:p w14:paraId="0F56C5F2" w14:textId="4CD02A42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 ставьте подножки.</w:t>
      </w:r>
    </w:p>
    <w:p w14:paraId="0EF496B4" w14:textId="02EFABAA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 задерживайте движение. Если нужно остановиться, предупредите воспитателя и объясните причину.</w:t>
      </w:r>
    </w:p>
    <w:p w14:paraId="58463D4C" w14:textId="131C7F60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Во время движения следите за воспитателем и слушайтесь его.</w:t>
      </w:r>
    </w:p>
    <w:p w14:paraId="19AA7882" w14:textId="187BDA48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При спуске по лестнице держитесь за перила.</w:t>
      </w:r>
    </w:p>
    <w:p w14:paraId="3BDDDC48" w14:textId="6F799FE2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Помогайте воспитателю придерживать дверь перед следующей парой.</w:t>
      </w:r>
    </w:p>
    <w:p w14:paraId="495893D1" w14:textId="5C9715A1" w:rsidR="00286450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Нельзя спрыгивать со ступенек крыльца.</w:t>
      </w:r>
    </w:p>
    <w:p w14:paraId="44AABBBC" w14:textId="2BAE7C99" w:rsidR="00485454" w:rsidRPr="00DB303F" w:rsidRDefault="00286450" w:rsidP="00DB303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Организованно следуйте за воспитателем до площадки своей группы.</w:t>
      </w:r>
    </w:p>
    <w:p w14:paraId="671234D6" w14:textId="77777777" w:rsidR="00286450" w:rsidRPr="00DB303F" w:rsidRDefault="00286450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80219" w14:textId="7C2159B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F1C05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во время игры в песочнице</w:t>
      </w:r>
    </w:p>
    <w:p w14:paraId="79CA5EB9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29CBF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1.</w:t>
      </w:r>
      <w:r w:rsidRPr="00DB303F">
        <w:rPr>
          <w:rFonts w:ascii="Times New Roman" w:hAnsi="Times New Roman" w:cs="Times New Roman"/>
          <w:sz w:val="28"/>
          <w:szCs w:val="28"/>
        </w:rPr>
        <w:tab/>
        <w:t>Не кидайтесь песком, не разбрасывайте его, играйте осторожно. Песок может попасть в глаза и рот, что может привести к заражению.</w:t>
      </w:r>
    </w:p>
    <w:p w14:paraId="07041652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2.</w:t>
      </w:r>
      <w:r w:rsidRPr="00DB303F">
        <w:rPr>
          <w:rFonts w:ascii="Times New Roman" w:hAnsi="Times New Roman" w:cs="Times New Roman"/>
          <w:sz w:val="28"/>
          <w:szCs w:val="28"/>
        </w:rPr>
        <w:tab/>
        <w:t>Нельзя сыпать песок на товарищей по играм.</w:t>
      </w:r>
    </w:p>
    <w:p w14:paraId="42D8ED7A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B303F">
        <w:rPr>
          <w:rFonts w:ascii="Times New Roman" w:hAnsi="Times New Roman" w:cs="Times New Roman"/>
          <w:sz w:val="28"/>
          <w:szCs w:val="28"/>
        </w:rPr>
        <w:tab/>
        <w:t>Не поднимайте руки с песком высоко, надо копать и строить из песка спокойно, аккуратно.</w:t>
      </w:r>
    </w:p>
    <w:p w14:paraId="171B492C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4.</w:t>
      </w:r>
      <w:r w:rsidRPr="00DB303F">
        <w:rPr>
          <w:rFonts w:ascii="Times New Roman" w:hAnsi="Times New Roman" w:cs="Times New Roman"/>
          <w:sz w:val="28"/>
          <w:szCs w:val="28"/>
        </w:rPr>
        <w:tab/>
        <w:t>Сыпать песок на голову запрещается.</w:t>
      </w:r>
    </w:p>
    <w:p w14:paraId="0CD2ED63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5.</w:t>
      </w:r>
      <w:r w:rsidRPr="00DB303F">
        <w:rPr>
          <w:rFonts w:ascii="Times New Roman" w:hAnsi="Times New Roman" w:cs="Times New Roman"/>
          <w:sz w:val="28"/>
          <w:szCs w:val="28"/>
        </w:rPr>
        <w:tab/>
        <w:t>Не толкайтесь в песочнице и возле песочницы.</w:t>
      </w:r>
    </w:p>
    <w:p w14:paraId="12E99E9F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6.</w:t>
      </w:r>
      <w:r w:rsidRPr="00DB303F">
        <w:rPr>
          <w:rFonts w:ascii="Times New Roman" w:hAnsi="Times New Roman" w:cs="Times New Roman"/>
          <w:sz w:val="28"/>
          <w:szCs w:val="28"/>
        </w:rPr>
        <w:tab/>
        <w:t>Не разбрасывайте игрушки и пособия для игр с песком, пользуйтесь ими бережно.</w:t>
      </w:r>
    </w:p>
    <w:p w14:paraId="27770152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7.</w:t>
      </w:r>
      <w:r w:rsidRPr="00DB303F">
        <w:rPr>
          <w:rFonts w:ascii="Times New Roman" w:hAnsi="Times New Roman" w:cs="Times New Roman"/>
          <w:sz w:val="28"/>
          <w:szCs w:val="28"/>
        </w:rPr>
        <w:tab/>
        <w:t>Ни в коем случае не трите грязными руками глаза, рот и другие участки лица.</w:t>
      </w:r>
    </w:p>
    <w:p w14:paraId="1B7A6C2D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8.</w:t>
      </w:r>
      <w:r w:rsidRPr="00DB303F">
        <w:rPr>
          <w:rFonts w:ascii="Times New Roman" w:hAnsi="Times New Roman" w:cs="Times New Roman"/>
          <w:sz w:val="28"/>
          <w:szCs w:val="28"/>
        </w:rPr>
        <w:tab/>
        <w:t>Есть песок нельзя. Куличики из песка несъедобны и могут вызвать кишечное расстройство.</w:t>
      </w:r>
    </w:p>
    <w:p w14:paraId="4294B577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9.</w:t>
      </w:r>
      <w:r w:rsidRPr="00DB303F">
        <w:rPr>
          <w:rFonts w:ascii="Times New Roman" w:hAnsi="Times New Roman" w:cs="Times New Roman"/>
          <w:sz w:val="28"/>
          <w:szCs w:val="28"/>
        </w:rPr>
        <w:tab/>
        <w:t>Если все-таки попал песок в глаза, уши, нос или рот, скажите об этом воспитателю, чтобы он помог вам умыться.</w:t>
      </w:r>
    </w:p>
    <w:p w14:paraId="5E027C22" w14:textId="02844FB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10. После игры с песком тщательно вымойте руки с мылом.</w:t>
      </w:r>
    </w:p>
    <w:p w14:paraId="06AAD1A6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0FF64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во время игры с мыльными пузырями</w:t>
      </w:r>
    </w:p>
    <w:p w14:paraId="44326D67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1.</w:t>
      </w:r>
      <w:r w:rsidRPr="00DB303F">
        <w:rPr>
          <w:rFonts w:ascii="Times New Roman" w:hAnsi="Times New Roman" w:cs="Times New Roman"/>
          <w:sz w:val="28"/>
          <w:szCs w:val="28"/>
        </w:rPr>
        <w:tab/>
        <w:t>Все игры с мыльными пузырями проводятся только с разрешения воспитателя.</w:t>
      </w:r>
    </w:p>
    <w:p w14:paraId="5D9BEC98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2.</w:t>
      </w:r>
      <w:r w:rsidRPr="00DB303F">
        <w:rPr>
          <w:rFonts w:ascii="Times New Roman" w:hAnsi="Times New Roman" w:cs="Times New Roman"/>
          <w:sz w:val="28"/>
          <w:szCs w:val="28"/>
        </w:rPr>
        <w:tab/>
        <w:t>Мыльную воду разводят в определенной посуде только под руководством воспитателя.</w:t>
      </w:r>
    </w:p>
    <w:p w14:paraId="41D07DCD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3.</w:t>
      </w:r>
      <w:r w:rsidRPr="00DB303F">
        <w:rPr>
          <w:rFonts w:ascii="Times New Roman" w:hAnsi="Times New Roman" w:cs="Times New Roman"/>
          <w:sz w:val="28"/>
          <w:szCs w:val="28"/>
        </w:rPr>
        <w:tab/>
        <w:t>Для надувания мыльных пузырей использовать только пластмассовые соломинки или специальные приспособления от готовых «Мыльных пузырей», приобретенных в магазине и имеющих сертификат качества.</w:t>
      </w:r>
    </w:p>
    <w:p w14:paraId="7677019A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4.</w:t>
      </w:r>
      <w:r w:rsidRPr="00DB303F">
        <w:rPr>
          <w:rFonts w:ascii="Times New Roman" w:hAnsi="Times New Roman" w:cs="Times New Roman"/>
          <w:sz w:val="28"/>
          <w:szCs w:val="28"/>
        </w:rPr>
        <w:tab/>
        <w:t>Следите за тем, чтобы мыльная вода не попала в рот, нос, глаза. Если это произошло, сразу сообщите воспитателю, чтобы он помог вам промыть их.</w:t>
      </w:r>
    </w:p>
    <w:p w14:paraId="4E8572DF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5.</w:t>
      </w:r>
      <w:r w:rsidRPr="00DB303F">
        <w:rPr>
          <w:rFonts w:ascii="Times New Roman" w:hAnsi="Times New Roman" w:cs="Times New Roman"/>
          <w:sz w:val="28"/>
          <w:szCs w:val="28"/>
        </w:rPr>
        <w:tab/>
        <w:t>Мыльными пузырями и приспособлениями для их надувания пользоваться только по назначению.</w:t>
      </w:r>
    </w:p>
    <w:p w14:paraId="7094ADA6" w14:textId="77777777" w:rsidR="000A682E" w:rsidRPr="00DB303F" w:rsidRDefault="000A682E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6.</w:t>
      </w:r>
      <w:r w:rsidRPr="00DB303F">
        <w:rPr>
          <w:rFonts w:ascii="Times New Roman" w:hAnsi="Times New Roman" w:cs="Times New Roman"/>
          <w:sz w:val="28"/>
          <w:szCs w:val="28"/>
        </w:rPr>
        <w:tab/>
        <w:t>Запрещается:</w:t>
      </w:r>
    </w:p>
    <w:p w14:paraId="12D6B4F1" w14:textId="45E8E669" w:rsidR="000A682E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- </w:t>
      </w:r>
      <w:r w:rsidR="000A682E" w:rsidRPr="00DB303F">
        <w:rPr>
          <w:rFonts w:ascii="Times New Roman" w:hAnsi="Times New Roman" w:cs="Times New Roman"/>
          <w:sz w:val="28"/>
          <w:szCs w:val="28"/>
        </w:rPr>
        <w:t>пить мыльную воду;</w:t>
      </w:r>
    </w:p>
    <w:p w14:paraId="51E829F0" w14:textId="2DD78F8B" w:rsidR="000A682E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- </w:t>
      </w:r>
      <w:r w:rsidR="000A682E" w:rsidRPr="00DB303F">
        <w:rPr>
          <w:rFonts w:ascii="Times New Roman" w:hAnsi="Times New Roman" w:cs="Times New Roman"/>
          <w:sz w:val="28"/>
          <w:szCs w:val="28"/>
        </w:rPr>
        <w:t>тыкать соломинками в других воспитанников;</w:t>
      </w:r>
    </w:p>
    <w:p w14:paraId="1287E633" w14:textId="5C3C9234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- </w:t>
      </w:r>
      <w:r w:rsidR="000A682E" w:rsidRPr="00DB303F">
        <w:rPr>
          <w:rFonts w:ascii="Times New Roman" w:hAnsi="Times New Roman" w:cs="Times New Roman"/>
          <w:sz w:val="28"/>
          <w:szCs w:val="28"/>
        </w:rPr>
        <w:t xml:space="preserve">пускать мыльные пузыри в лицо окружающим;  </w:t>
      </w:r>
    </w:p>
    <w:p w14:paraId="56F26BF6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- </w:t>
      </w:r>
      <w:r w:rsidR="000A682E" w:rsidRPr="00DB303F">
        <w:rPr>
          <w:rFonts w:ascii="Times New Roman" w:hAnsi="Times New Roman" w:cs="Times New Roman"/>
          <w:sz w:val="28"/>
          <w:szCs w:val="28"/>
        </w:rPr>
        <w:t>бегать с мыльным раствором по группе или участку детского сада, отнимать его друг у друга, толкать других детей, держащих в руках мыльные пузыри,</w:t>
      </w:r>
      <w:r w:rsidRPr="00DB303F">
        <w:rPr>
          <w:rFonts w:ascii="Times New Roman" w:hAnsi="Times New Roman" w:cs="Times New Roman"/>
          <w:sz w:val="28"/>
          <w:szCs w:val="28"/>
        </w:rPr>
        <w:t xml:space="preserve"> так как это может привести к разливу мыльной жидкости, на которой может кто-либо поскользнуться, упасть и получить травму.</w:t>
      </w:r>
    </w:p>
    <w:p w14:paraId="2D24A74B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7. После игры следует тщательно вымыть руки и убрать все на место, протереть очки тем детям, кто их носит.</w:t>
      </w:r>
    </w:p>
    <w:p w14:paraId="4CE20AD2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A8BFC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32A370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на качелях</w:t>
      </w:r>
    </w:p>
    <w:p w14:paraId="73C2D3A2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B4EC90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1.</w:t>
      </w:r>
      <w:r w:rsidRPr="00DB303F">
        <w:rPr>
          <w:rFonts w:ascii="Times New Roman" w:hAnsi="Times New Roman" w:cs="Times New Roman"/>
          <w:sz w:val="28"/>
          <w:szCs w:val="28"/>
        </w:rPr>
        <w:tab/>
        <w:t>Качаться на качелях можно только с разрешения воспитателя или родителей, если гуляете с ними.</w:t>
      </w:r>
    </w:p>
    <w:p w14:paraId="06E400F2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2.</w:t>
      </w:r>
      <w:r w:rsidRPr="00DB303F">
        <w:rPr>
          <w:rFonts w:ascii="Times New Roman" w:hAnsi="Times New Roman" w:cs="Times New Roman"/>
          <w:sz w:val="28"/>
          <w:szCs w:val="28"/>
        </w:rPr>
        <w:tab/>
        <w:t>Не подходите к качелям, если на них уже катаются люди.</w:t>
      </w:r>
    </w:p>
    <w:p w14:paraId="7404F2F7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3.</w:t>
      </w:r>
      <w:r w:rsidRPr="00DB303F">
        <w:rPr>
          <w:rFonts w:ascii="Times New Roman" w:hAnsi="Times New Roman" w:cs="Times New Roman"/>
          <w:sz w:val="28"/>
          <w:szCs w:val="28"/>
        </w:rPr>
        <w:tab/>
        <w:t>Катайтесь по одному.</w:t>
      </w:r>
    </w:p>
    <w:p w14:paraId="7CE9F0A0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DB303F">
        <w:rPr>
          <w:rFonts w:ascii="Times New Roman" w:hAnsi="Times New Roman" w:cs="Times New Roman"/>
          <w:sz w:val="28"/>
          <w:szCs w:val="28"/>
        </w:rPr>
        <w:tab/>
        <w:t>Терпеливо дожидайтесь своей очереди или договоритесь с катающимися о времени.</w:t>
      </w:r>
    </w:p>
    <w:p w14:paraId="35C136EB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5.</w:t>
      </w:r>
      <w:r w:rsidRPr="00DB303F">
        <w:rPr>
          <w:rFonts w:ascii="Times New Roman" w:hAnsi="Times New Roman" w:cs="Times New Roman"/>
          <w:sz w:val="28"/>
          <w:szCs w:val="28"/>
        </w:rPr>
        <w:tab/>
        <w:t>Не катайтесь стоя — только сидя.</w:t>
      </w:r>
    </w:p>
    <w:p w14:paraId="50649489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6.</w:t>
      </w:r>
      <w:r w:rsidRPr="00DB303F">
        <w:rPr>
          <w:rFonts w:ascii="Times New Roman" w:hAnsi="Times New Roman" w:cs="Times New Roman"/>
          <w:sz w:val="28"/>
          <w:szCs w:val="28"/>
        </w:rPr>
        <w:tab/>
        <w:t>Не пытайтесь цепляться за товарищей во время качания.</w:t>
      </w:r>
    </w:p>
    <w:p w14:paraId="3DA32A54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7.</w:t>
      </w:r>
      <w:r w:rsidRPr="00DB303F">
        <w:rPr>
          <w:rFonts w:ascii="Times New Roman" w:hAnsi="Times New Roman" w:cs="Times New Roman"/>
          <w:sz w:val="28"/>
          <w:szCs w:val="28"/>
        </w:rPr>
        <w:tab/>
        <w:t>Не спрыгивайте с качелей до их полной остановки.</w:t>
      </w:r>
    </w:p>
    <w:p w14:paraId="379BBB32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8.</w:t>
      </w:r>
      <w:r w:rsidRPr="00DB303F">
        <w:rPr>
          <w:rFonts w:ascii="Times New Roman" w:hAnsi="Times New Roman" w:cs="Times New Roman"/>
          <w:sz w:val="28"/>
          <w:szCs w:val="28"/>
        </w:rPr>
        <w:tab/>
        <w:t>Не раскачивайте пустые качели. Они могут ударить вас или других людей.</w:t>
      </w:r>
    </w:p>
    <w:p w14:paraId="6C694F78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9.</w:t>
      </w:r>
      <w:r w:rsidRPr="00DB303F">
        <w:rPr>
          <w:rFonts w:ascii="Times New Roman" w:hAnsi="Times New Roman" w:cs="Times New Roman"/>
          <w:sz w:val="28"/>
          <w:szCs w:val="28"/>
        </w:rPr>
        <w:tab/>
        <w:t>Не садитесь на качели и не катайтесь с игрушками и с предметами в руках. Всегда крепко держитесь за поручни или тросы качелей.</w:t>
      </w:r>
    </w:p>
    <w:p w14:paraId="1F1A946C" w14:textId="26D1219C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10. Не балуйтесь, не боритесь, не подставляйте подножку людям, находящимся около качелей.</w:t>
      </w:r>
    </w:p>
    <w:p w14:paraId="59BCC761" w14:textId="55645A8C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11. Не бегайте вокруг качелей, если на них раскачиваются другие люди.</w:t>
      </w:r>
    </w:p>
    <w:p w14:paraId="3A39AD67" w14:textId="4542E5E5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12. Не кидайтесь игрушками или другими предметами в сторону качелей.</w:t>
      </w:r>
    </w:p>
    <w:p w14:paraId="51BE281A" w14:textId="1D31B92C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13. В случае даже незначительных травм сразу обратитесь к воспитателю или родителям.</w:t>
      </w:r>
    </w:p>
    <w:p w14:paraId="7A03FC74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54591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при катании с горок</w:t>
      </w:r>
    </w:p>
    <w:p w14:paraId="39F6567A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1A702A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1.</w:t>
      </w:r>
      <w:r w:rsidRPr="00DB303F">
        <w:rPr>
          <w:rFonts w:ascii="Times New Roman" w:hAnsi="Times New Roman" w:cs="Times New Roman"/>
          <w:sz w:val="28"/>
          <w:szCs w:val="28"/>
        </w:rPr>
        <w:tab/>
        <w:t>Катайтесь на горке только с разрешения воспитателя или родителей, если вы гуляете с ними.</w:t>
      </w:r>
    </w:p>
    <w:p w14:paraId="4F4DE6B4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2.</w:t>
      </w:r>
      <w:r w:rsidRPr="00DB303F">
        <w:rPr>
          <w:rFonts w:ascii="Times New Roman" w:hAnsi="Times New Roman" w:cs="Times New Roman"/>
          <w:sz w:val="28"/>
          <w:szCs w:val="28"/>
        </w:rPr>
        <w:tab/>
        <w:t>Поднимайтесь на горку только по ступенькам.</w:t>
      </w:r>
    </w:p>
    <w:p w14:paraId="7A98735C" w14:textId="77777777" w:rsidR="00136561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З. Не поднимайтесь по скользкому скату горки и с боков.</w:t>
      </w:r>
    </w:p>
    <w:p w14:paraId="6840377E" w14:textId="458E86CF" w:rsidR="000A682E" w:rsidRPr="00DB303F" w:rsidRDefault="0013656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4. Не катайтесь стоя, а только сидя.</w:t>
      </w:r>
    </w:p>
    <w:p w14:paraId="69A4303C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5.</w:t>
      </w:r>
      <w:r w:rsidRPr="00DB303F">
        <w:rPr>
          <w:rFonts w:ascii="Times New Roman" w:hAnsi="Times New Roman" w:cs="Times New Roman"/>
          <w:sz w:val="28"/>
          <w:szCs w:val="28"/>
        </w:rPr>
        <w:tab/>
        <w:t>Не толкайтесь, не цепляйтесь за товарищей.</w:t>
      </w:r>
    </w:p>
    <w:p w14:paraId="5ADB4ED4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6.</w:t>
      </w:r>
      <w:r w:rsidRPr="00DB303F">
        <w:rPr>
          <w:rFonts w:ascii="Times New Roman" w:hAnsi="Times New Roman" w:cs="Times New Roman"/>
          <w:sz w:val="28"/>
          <w:szCs w:val="28"/>
        </w:rPr>
        <w:tab/>
        <w:t>Соблюдайте очередность.</w:t>
      </w:r>
    </w:p>
    <w:p w14:paraId="2A6BFD79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7.</w:t>
      </w:r>
      <w:r w:rsidRPr="00DB303F">
        <w:rPr>
          <w:rFonts w:ascii="Times New Roman" w:hAnsi="Times New Roman" w:cs="Times New Roman"/>
          <w:sz w:val="28"/>
          <w:szCs w:val="28"/>
        </w:rPr>
        <w:tab/>
        <w:t>Не спрыгивайте с горки.</w:t>
      </w:r>
    </w:p>
    <w:p w14:paraId="0BE7D85D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8.</w:t>
      </w:r>
      <w:r w:rsidRPr="00DB303F">
        <w:rPr>
          <w:rFonts w:ascii="Times New Roman" w:hAnsi="Times New Roman" w:cs="Times New Roman"/>
          <w:sz w:val="28"/>
          <w:szCs w:val="28"/>
        </w:rPr>
        <w:tab/>
        <w:t>Не стойте на верхней площадке горки, а сразу садитесь и аккуратно скатывайтесь.</w:t>
      </w:r>
    </w:p>
    <w:p w14:paraId="58640D40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9.</w:t>
      </w:r>
      <w:r w:rsidRPr="00DB303F">
        <w:rPr>
          <w:rFonts w:ascii="Times New Roman" w:hAnsi="Times New Roman" w:cs="Times New Roman"/>
          <w:sz w:val="28"/>
          <w:szCs w:val="28"/>
        </w:rPr>
        <w:tab/>
        <w:t>Не поднимайтесь на горку и не катайтесь с игрушками и с предметами в руках.</w:t>
      </w:r>
    </w:p>
    <w:p w14:paraId="115D2333" w14:textId="1AF5BBF1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10. Прокатились — быстрее вставайте и уходите, так как следом за вами скатится другой и может сбить вас.</w:t>
      </w:r>
    </w:p>
    <w:p w14:paraId="3D1C11ED" w14:textId="5A88C7C4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11. Не спускайтесь с горки, пока не встал и не ушел с дороги предыдущий ребенок.</w:t>
      </w:r>
    </w:p>
    <w:p w14:paraId="78E885FD" w14:textId="4B8E591A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12. Не балуйтесь, не боритесь, не подставляйте подножку ни на горке, ни около горки.</w:t>
      </w:r>
    </w:p>
    <w:p w14:paraId="0B693366" w14:textId="3DEBE719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13. Не сбегайте по скату.</w:t>
      </w:r>
    </w:p>
    <w:p w14:paraId="5DE58687" w14:textId="060C779C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14. Не кидайтесь любыми предметами в сторону горки.</w:t>
      </w:r>
    </w:p>
    <w:p w14:paraId="4966C4E8" w14:textId="1607A3EF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15. В случае даже незначительных травм сразу обращайтесь к воспитателю.</w:t>
      </w:r>
    </w:p>
    <w:p w14:paraId="3F9CFCFE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CC649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на огороде</w:t>
      </w:r>
    </w:p>
    <w:p w14:paraId="67FEA3AE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F955E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1.</w:t>
      </w:r>
      <w:r w:rsidRPr="00DB303F">
        <w:rPr>
          <w:rFonts w:ascii="Times New Roman" w:hAnsi="Times New Roman" w:cs="Times New Roman"/>
          <w:sz w:val="28"/>
          <w:szCs w:val="28"/>
        </w:rPr>
        <w:tab/>
        <w:t>Перед работой на огороде детского сада наденьте рабочую одежду, обувь, перчатки.</w:t>
      </w:r>
    </w:p>
    <w:p w14:paraId="1EC20F7E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2.</w:t>
      </w:r>
      <w:r w:rsidRPr="00DB303F">
        <w:rPr>
          <w:rFonts w:ascii="Times New Roman" w:hAnsi="Times New Roman" w:cs="Times New Roman"/>
          <w:sz w:val="28"/>
          <w:szCs w:val="28"/>
        </w:rPr>
        <w:tab/>
        <w:t>Внимательно слушайте пояснения воспитателя.</w:t>
      </w:r>
    </w:p>
    <w:p w14:paraId="15D90E2C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B303F">
        <w:rPr>
          <w:rFonts w:ascii="Times New Roman" w:hAnsi="Times New Roman" w:cs="Times New Roman"/>
          <w:sz w:val="28"/>
          <w:szCs w:val="28"/>
        </w:rPr>
        <w:tab/>
        <w:t>Во время работ на огороде располагайтесь так, чтобы было удобно и не тесно. Не мешайте другим.</w:t>
      </w:r>
    </w:p>
    <w:p w14:paraId="430166B5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4.</w:t>
      </w:r>
      <w:r w:rsidRPr="00DB303F">
        <w:rPr>
          <w:rFonts w:ascii="Times New Roman" w:hAnsi="Times New Roman" w:cs="Times New Roman"/>
          <w:sz w:val="28"/>
          <w:szCs w:val="28"/>
        </w:rPr>
        <w:tab/>
        <w:t>Переносите заостренные сельскохозяйственные орудия (грабли, лопаты и т. п.) в вертикальном положении так, чтобы рабочая их часть была направлена вниз: это предохранит от травмы.</w:t>
      </w:r>
    </w:p>
    <w:p w14:paraId="27CDF47D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5.</w:t>
      </w:r>
      <w:r w:rsidRPr="00DB303F">
        <w:rPr>
          <w:rFonts w:ascii="Times New Roman" w:hAnsi="Times New Roman" w:cs="Times New Roman"/>
          <w:sz w:val="28"/>
          <w:szCs w:val="28"/>
        </w:rPr>
        <w:tab/>
        <w:t>Вскапывайте почву лопатой попеременно то с правой, то с левой ноги (по 5 минут). Это предупредит искривление позвоночника.</w:t>
      </w:r>
    </w:p>
    <w:p w14:paraId="232924DF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6.</w:t>
      </w:r>
      <w:r w:rsidRPr="00DB303F">
        <w:rPr>
          <w:rFonts w:ascii="Times New Roman" w:hAnsi="Times New Roman" w:cs="Times New Roman"/>
          <w:sz w:val="28"/>
          <w:szCs w:val="28"/>
        </w:rPr>
        <w:tab/>
        <w:t>Соблюдайте нормы по переноске земли, воды и любых других тяжестей.</w:t>
      </w:r>
    </w:p>
    <w:p w14:paraId="7C784118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7.</w:t>
      </w:r>
      <w:r w:rsidRPr="00DB303F">
        <w:rPr>
          <w:rFonts w:ascii="Times New Roman" w:hAnsi="Times New Roman" w:cs="Times New Roman"/>
          <w:sz w:val="28"/>
          <w:szCs w:val="28"/>
        </w:rPr>
        <w:tab/>
        <w:t>Загружайте равномерно обе руки при переноске тяжелых предметов.</w:t>
      </w:r>
    </w:p>
    <w:p w14:paraId="2C663DDD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8.</w:t>
      </w:r>
      <w:r w:rsidRPr="00DB303F">
        <w:rPr>
          <w:rFonts w:ascii="Times New Roman" w:hAnsi="Times New Roman" w:cs="Times New Roman"/>
          <w:sz w:val="28"/>
          <w:szCs w:val="28"/>
        </w:rPr>
        <w:tab/>
        <w:t>Не переутомляйтесь, делайте перерывы.</w:t>
      </w:r>
    </w:p>
    <w:p w14:paraId="696022C5" w14:textId="77777777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9.</w:t>
      </w:r>
      <w:r w:rsidRPr="00DB303F">
        <w:rPr>
          <w:rFonts w:ascii="Times New Roman" w:hAnsi="Times New Roman" w:cs="Times New Roman"/>
          <w:sz w:val="28"/>
          <w:szCs w:val="28"/>
        </w:rPr>
        <w:tab/>
        <w:t>Следите, чтобы, работая лопатой, не поранить ноги.</w:t>
      </w:r>
    </w:p>
    <w:p w14:paraId="2822D774" w14:textId="02F62944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10. Не направляйте рабочую часть граблей к окружающим.</w:t>
      </w:r>
    </w:p>
    <w:p w14:paraId="5EB8D5DE" w14:textId="2D7D20AA" w:rsidR="001B1741" w:rsidRPr="00DB303F" w:rsidRDefault="001B1741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11.</w:t>
      </w:r>
      <w:r w:rsidR="000F176F" w:rsidRPr="00DB303F">
        <w:rPr>
          <w:rFonts w:ascii="Times New Roman" w:hAnsi="Times New Roman" w:cs="Times New Roman"/>
          <w:sz w:val="28"/>
          <w:szCs w:val="28"/>
        </w:rPr>
        <w:t xml:space="preserve"> </w:t>
      </w:r>
      <w:r w:rsidRPr="00DB303F">
        <w:rPr>
          <w:rFonts w:ascii="Times New Roman" w:hAnsi="Times New Roman" w:cs="Times New Roman"/>
          <w:sz w:val="28"/>
          <w:szCs w:val="28"/>
        </w:rPr>
        <w:t>Будьте внимательны, не торопитесь.</w:t>
      </w:r>
    </w:p>
    <w:p w14:paraId="202067AE" w14:textId="5A37D9F7" w:rsidR="000F176F" w:rsidRPr="00DB303F" w:rsidRDefault="000F176F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12. Очистите инвентарь по окончании работы, сдайте его воспитателю, снимите рабочую одежду.</w:t>
      </w:r>
    </w:p>
    <w:p w14:paraId="5F5DCBB2" w14:textId="5AFD691E" w:rsidR="000F176F" w:rsidRPr="00DB303F" w:rsidRDefault="000F176F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13. Вымойте руки с мылом.</w:t>
      </w:r>
    </w:p>
    <w:p w14:paraId="652D28DC" w14:textId="1009C8BF" w:rsidR="000F176F" w:rsidRPr="00DB303F" w:rsidRDefault="000F176F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14. Обратитесь к воспитателю вашей группы детского сада в случае травмы.</w:t>
      </w:r>
    </w:p>
    <w:p w14:paraId="22906F05" w14:textId="77777777" w:rsidR="000F176F" w:rsidRPr="00DB303F" w:rsidRDefault="000F176F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82571" w14:textId="2E5E51A7" w:rsidR="000F176F" w:rsidRPr="00DB303F" w:rsidRDefault="000F176F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t>Правила безопасности дорожного движения</w:t>
      </w:r>
    </w:p>
    <w:p w14:paraId="0B5A1B50" w14:textId="77777777" w:rsidR="000F176F" w:rsidRPr="00DB303F" w:rsidRDefault="000F176F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2CB45" w14:textId="04AA28A7" w:rsidR="000F176F" w:rsidRPr="00DB303F" w:rsidRDefault="000F176F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При выходе на улицу посмотрите сначала налево, потом направо, </w:t>
      </w:r>
      <w:r w:rsidR="00E82A2A" w:rsidRPr="00DB303F">
        <w:rPr>
          <w:rFonts w:ascii="Times New Roman" w:hAnsi="Times New Roman" w:cs="Times New Roman"/>
          <w:sz w:val="28"/>
          <w:szCs w:val="28"/>
        </w:rPr>
        <w:t>чтобы пропустить проезжающий транспорт.</w:t>
      </w:r>
    </w:p>
    <w:p w14:paraId="307C0E86" w14:textId="242F6A70" w:rsidR="00E82A2A" w:rsidRPr="00DB303F" w:rsidRDefault="00E82A2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Путь выбирайте самый безопасный, по которому требуется реже переходить улицу или дорогу.</w:t>
      </w:r>
    </w:p>
    <w:p w14:paraId="56E6B4D5" w14:textId="07471894" w:rsidR="00E82A2A" w:rsidRPr="00DB303F" w:rsidRDefault="00E82A2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Когда идете по улицам города, будьте осторожны, не торопитесь. Идите только по тротуару или обочине, меньше переходов – меньше опасностей.</w:t>
      </w:r>
    </w:p>
    <w:p w14:paraId="41949B78" w14:textId="076E4CC4" w:rsidR="00E82A2A" w:rsidRPr="00DB303F" w:rsidRDefault="00E82A2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Идите шагом по правой стороне тротуара.</w:t>
      </w:r>
    </w:p>
    <w:p w14:paraId="30BCD048" w14:textId="72D4E0EA" w:rsidR="00E82A2A" w:rsidRPr="00DB303F" w:rsidRDefault="00E82A2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По обочине идите шагом подальше от края дороги.</w:t>
      </w:r>
    </w:p>
    <w:p w14:paraId="11BA292D" w14:textId="2050B531" w:rsidR="00E82A2A" w:rsidRPr="00DB303F" w:rsidRDefault="00E82A2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 выходите на проезжую часть улицы или дороги.</w:t>
      </w:r>
    </w:p>
    <w:p w14:paraId="6D031A50" w14:textId="13C98EDA" w:rsidR="00E82A2A" w:rsidRPr="00DB303F" w:rsidRDefault="00E82A2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На узком тротуаре остановитесь и пропустите идущего навстречу взрослого.</w:t>
      </w:r>
    </w:p>
    <w:p w14:paraId="01304AB4" w14:textId="1D3C4BB9" w:rsidR="00E82A2A" w:rsidRPr="00DB303F" w:rsidRDefault="00E82A2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Проходя мимо ворот, будьте осторожны - из ворот может выехать автомобиль.</w:t>
      </w:r>
    </w:p>
    <w:p w14:paraId="194DDF1F" w14:textId="0E0A68D2" w:rsidR="00E82A2A" w:rsidRPr="00DB303F" w:rsidRDefault="00A94847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Осторожно проходите мимо стоящего автомобиля, пассажиры могут резко открыть дверь и ударить вас.</w:t>
      </w:r>
    </w:p>
    <w:p w14:paraId="4063F111" w14:textId="2F56FDB6" w:rsidR="00A94847" w:rsidRPr="00DB303F" w:rsidRDefault="00A94847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Переходите дорогу только со взрослыми.</w:t>
      </w:r>
    </w:p>
    <w:p w14:paraId="37500117" w14:textId="30DB2104" w:rsidR="00A94847" w:rsidRPr="00DB303F" w:rsidRDefault="00A94847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Переходите улицу только по пешеходным переходам.</w:t>
      </w:r>
    </w:p>
    <w:p w14:paraId="618E57DD" w14:textId="117179B4" w:rsidR="00A94847" w:rsidRPr="00DB303F" w:rsidRDefault="00A94847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Переходы через улицу или дорогу обозначены линиями разметки на проезжей части и дорожными знаками.</w:t>
      </w:r>
    </w:p>
    <w:p w14:paraId="4956AF5A" w14:textId="1B65BBF6" w:rsidR="00A94847" w:rsidRPr="00DB303F" w:rsidRDefault="00A94847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Запомните и знайте знак дорожного перехода. Переход обозначен линиями пешеходного перехода «зебра».</w:t>
      </w:r>
    </w:p>
    <w:p w14:paraId="28E88371" w14:textId="1C20A5D7" w:rsidR="00A94847" w:rsidRPr="00DB303F" w:rsidRDefault="00A94847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Если линии пешеходного перехода есть только на одной стороне перекрестка, то переходить улицу можно только </w:t>
      </w:r>
      <w:r w:rsidR="0017671A" w:rsidRPr="00DB303F">
        <w:rPr>
          <w:rFonts w:ascii="Times New Roman" w:hAnsi="Times New Roman" w:cs="Times New Roman"/>
          <w:sz w:val="28"/>
          <w:szCs w:val="28"/>
        </w:rPr>
        <w:t>по указанному переходу.</w:t>
      </w:r>
    </w:p>
    <w:p w14:paraId="2B86EB1E" w14:textId="5880F7D6" w:rsidR="0017671A" w:rsidRPr="00DB303F" w:rsidRDefault="0017671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lastRenderedPageBreak/>
        <w:t>На широких дорогах в середине пешеходного перехода устанавливают «островки безопасности», где пешеход спокойно может переждать поток машин.</w:t>
      </w:r>
    </w:p>
    <w:p w14:paraId="66B0C2FA" w14:textId="39939926" w:rsidR="0017671A" w:rsidRPr="00DB303F" w:rsidRDefault="0017671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Опасным местом является перекресток с большим движением. Пешеход на таком перекрестке должен быть особенно внимательным и осторожным.</w:t>
      </w:r>
    </w:p>
    <w:p w14:paraId="6E672390" w14:textId="3485C08E" w:rsidR="0017671A" w:rsidRPr="00DB303F" w:rsidRDefault="0017671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Пешеходы идут по обочине навстречу транспорту и видят машины, движущиеся навстречу.</w:t>
      </w:r>
    </w:p>
    <w:p w14:paraId="0A38D4FE" w14:textId="0CE9B515" w:rsidR="0017671A" w:rsidRPr="00DB303F" w:rsidRDefault="0017671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Если рядом с дорогой есть пешеходная дорожка, то пешеходы идут только по ней.</w:t>
      </w:r>
    </w:p>
    <w:p w14:paraId="7CD4A7D0" w14:textId="626C71D9" w:rsidR="0017671A" w:rsidRPr="00DB303F" w:rsidRDefault="0017671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Прежде чем переходить улицу, посмотрите налево. Если проезжая часть свободна, можно идти.</w:t>
      </w:r>
    </w:p>
    <w:p w14:paraId="7558770F" w14:textId="2F0BF830" w:rsidR="0017671A" w:rsidRPr="00DB303F" w:rsidRDefault="0017671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Дойдя до середины улицы, остановитесь. Если движение транспорта началось, ждите на «островке безопасности».</w:t>
      </w:r>
    </w:p>
    <w:p w14:paraId="793D1F9A" w14:textId="7890A5A4" w:rsidR="0017671A" w:rsidRPr="00DB303F" w:rsidRDefault="0017671A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После посмотрите направо. Если проезжая часть свободна, заканчивайте переход.</w:t>
      </w:r>
    </w:p>
    <w:p w14:paraId="602F87DA" w14:textId="0EF45529" w:rsidR="0017671A" w:rsidRPr="00DB303F" w:rsidRDefault="00B53F54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Ждите транспорт на посадочной площадке или тротуаре у указателя остановки. При посадке в автобус соблюдайте порядок. Не мешайте другим пассажирам.</w:t>
      </w:r>
    </w:p>
    <w:p w14:paraId="4E73C2D0" w14:textId="1DC3A5FB" w:rsidR="00B53F54" w:rsidRPr="00DB303F" w:rsidRDefault="00B53F54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Входя и выходя из транспорта, не спешите и не толкайтесь.</w:t>
      </w:r>
    </w:p>
    <w:p w14:paraId="75C34EFE" w14:textId="52F2B0BA" w:rsidR="00B53F54" w:rsidRPr="00DB303F" w:rsidRDefault="00B53F54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Выйдя из транспорта, дойдите до пешеходного перехода и только там переходите улицу.</w:t>
      </w:r>
    </w:p>
    <w:p w14:paraId="4372AE0E" w14:textId="5EA8C7ED" w:rsidR="00B53F54" w:rsidRPr="00DB303F" w:rsidRDefault="00B53F54" w:rsidP="00DB303F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Когда переходите улицу, следите за сигналом светофора:</w:t>
      </w:r>
    </w:p>
    <w:p w14:paraId="0C0AAF02" w14:textId="696D1949" w:rsidR="00B53F54" w:rsidRPr="00DB303F" w:rsidRDefault="00B53F54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красный цвет – стоп, не двигайтесь вперед;</w:t>
      </w:r>
    </w:p>
    <w:p w14:paraId="197000DB" w14:textId="5357F368" w:rsidR="00B53F54" w:rsidRPr="00DB303F" w:rsidRDefault="00B53F54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желтый цвет – внимание, ждите следующего сигнала;</w:t>
      </w:r>
    </w:p>
    <w:p w14:paraId="6F14729F" w14:textId="659C8D48" w:rsidR="00B53F54" w:rsidRPr="00DB303F" w:rsidRDefault="00B53F54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зеленый цвет – теперь можно переходить улицу.</w:t>
      </w:r>
    </w:p>
    <w:p w14:paraId="2DFF014D" w14:textId="1208F11B" w:rsidR="00B53F54" w:rsidRPr="00DB303F" w:rsidRDefault="00B53F54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 26. Регулировщики заботятся о том, чтобы все водители и пешеходы строго выполняли правила дорожного движения. Регулировщики помогают водителям и пешеходам.</w:t>
      </w:r>
    </w:p>
    <w:p w14:paraId="7C164C95" w14:textId="2317CE23" w:rsidR="00B53F54" w:rsidRPr="00DB303F" w:rsidRDefault="00B53F54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27. Выучите и знайте основные дорожные движения.</w:t>
      </w:r>
    </w:p>
    <w:p w14:paraId="634BE7CF" w14:textId="238F32A3" w:rsidR="00B53F54" w:rsidRPr="00DB303F" w:rsidRDefault="00B53F54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28. Во многих местах дороги пересекают железнодорожные пути – это железнодорожные переезды. Есть переезды регулируемые и нерегулируемые.</w:t>
      </w:r>
    </w:p>
    <w:p w14:paraId="4796606B" w14:textId="384AD812" w:rsidR="00B53F54" w:rsidRPr="00DB303F" w:rsidRDefault="00B53F54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</w:t>
      </w:r>
      <w:r w:rsidR="008006F7" w:rsidRPr="00DB303F">
        <w:rPr>
          <w:rFonts w:ascii="Times New Roman" w:hAnsi="Times New Roman" w:cs="Times New Roman"/>
          <w:sz w:val="28"/>
          <w:szCs w:val="28"/>
        </w:rPr>
        <w:t xml:space="preserve"> </w:t>
      </w:r>
      <w:r w:rsidRPr="00DB303F">
        <w:rPr>
          <w:rFonts w:ascii="Times New Roman" w:hAnsi="Times New Roman" w:cs="Times New Roman"/>
          <w:sz w:val="28"/>
          <w:szCs w:val="28"/>
        </w:rPr>
        <w:t>29.</w:t>
      </w:r>
      <w:r w:rsidR="008006F7" w:rsidRPr="00DB303F">
        <w:rPr>
          <w:rFonts w:ascii="Times New Roman" w:hAnsi="Times New Roman" w:cs="Times New Roman"/>
          <w:sz w:val="28"/>
          <w:szCs w:val="28"/>
        </w:rPr>
        <w:t xml:space="preserve"> Регулируемые ж/д переезды можно переходить </w:t>
      </w:r>
      <w:r w:rsidR="00DC692B" w:rsidRPr="00DB303F">
        <w:rPr>
          <w:rFonts w:ascii="Times New Roman" w:hAnsi="Times New Roman" w:cs="Times New Roman"/>
          <w:sz w:val="28"/>
          <w:szCs w:val="28"/>
        </w:rPr>
        <w:t>только тогда, когда поднят, открыт шлагбаум и нет красного сигнала светофора.</w:t>
      </w:r>
    </w:p>
    <w:p w14:paraId="41E4FABE" w14:textId="50FCBD10" w:rsidR="00B53F54" w:rsidRPr="00DB303F" w:rsidRDefault="00DC692B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30.</w:t>
      </w:r>
      <w:r w:rsidR="00B53F54" w:rsidRPr="00DB303F">
        <w:rPr>
          <w:rFonts w:ascii="Times New Roman" w:hAnsi="Times New Roman" w:cs="Times New Roman"/>
          <w:sz w:val="28"/>
          <w:szCs w:val="28"/>
        </w:rPr>
        <w:t xml:space="preserve"> </w:t>
      </w:r>
      <w:r w:rsidRPr="00DB303F">
        <w:rPr>
          <w:rFonts w:ascii="Times New Roman" w:hAnsi="Times New Roman" w:cs="Times New Roman"/>
          <w:sz w:val="28"/>
          <w:szCs w:val="28"/>
        </w:rPr>
        <w:t xml:space="preserve"> При переходе нерегулируемого ж/д переезда сначала посмотрите налево, затем – направо. Убедившись, что нет приближающегося поезда, переходите.</w:t>
      </w:r>
    </w:p>
    <w:p w14:paraId="0AEDE01D" w14:textId="0E13128F" w:rsidR="00DC692B" w:rsidRPr="00DB303F" w:rsidRDefault="00DC692B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31. Кататься на коньках, санках и лыжах около дорог и на самих дорогах нельзя.</w:t>
      </w:r>
    </w:p>
    <w:p w14:paraId="0CBBB339" w14:textId="2209225F" w:rsidR="00DC692B" w:rsidRPr="00DB303F" w:rsidRDefault="00DC692B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32. Кататься на велосипедах, самокатах можно только в отведенных для этого местах: дворах, парках и на площадках. Выезд на самокатах и велосипедах на улицу или дорогу запрещен.</w:t>
      </w:r>
    </w:p>
    <w:p w14:paraId="53786B2E" w14:textId="77250DE9" w:rsidR="00DC692B" w:rsidRPr="00DB303F" w:rsidRDefault="00DC692B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 33. Играть нужно только на спортивных площадках и стадионах.</w:t>
      </w:r>
    </w:p>
    <w:p w14:paraId="63938C78" w14:textId="4F292DA6" w:rsidR="00DC692B" w:rsidRPr="00DB303F" w:rsidRDefault="00DC692B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       34. Не мешайте пешеходам и движению транспорта. Водителю трудно остановить машину. Игры на дороге опасны.</w:t>
      </w:r>
    </w:p>
    <w:p w14:paraId="79C909A0" w14:textId="3083348A" w:rsidR="00DC692B" w:rsidRPr="00DB303F" w:rsidRDefault="00DC692B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35DE3" w14:textId="62338389" w:rsidR="00DC692B" w:rsidRPr="00DB303F" w:rsidRDefault="00DC692B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безопасного обращения с грибами и растениями</w:t>
      </w:r>
    </w:p>
    <w:p w14:paraId="6D49FFE0" w14:textId="4AEA1DCC" w:rsidR="00DC692B" w:rsidRPr="00DB303F" w:rsidRDefault="00DC692B" w:rsidP="00DB3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60AD5" w14:textId="2842092E" w:rsidR="00DC692B" w:rsidRPr="00DB303F" w:rsidRDefault="00DC692B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Нельзя употреблять в пищу все подряд растения и ягоды – многие из них ядовиты.</w:t>
      </w:r>
    </w:p>
    <w:p w14:paraId="1B2654A5" w14:textId="197B7E7E" w:rsidR="00DC692B" w:rsidRPr="00DB303F" w:rsidRDefault="00DC692B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Если вы сомневаетесь, съедобное это растение или нет, не трогайте его, спросите у взрослых. Сок молочного цвета говорит о том, что растение ядовито (исключение - одуванчик).</w:t>
      </w:r>
    </w:p>
    <w:p w14:paraId="31B074BA" w14:textId="6B5EDC8D" w:rsidR="00DC692B" w:rsidRPr="00DB303F" w:rsidRDefault="00DC692B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Нельзя употреблять в пищу незнакомые ягоды.</w:t>
      </w:r>
    </w:p>
    <w:p w14:paraId="31400CC0" w14:textId="67399FCF" w:rsidR="00DC692B" w:rsidRPr="00DB303F" w:rsidRDefault="00DC692B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Нельзя брать в рот даже съедобные растения, овощи, фрукты и ягоды, предварительно не помыв их.</w:t>
      </w:r>
    </w:p>
    <w:p w14:paraId="28B4B838" w14:textId="7889CF62" w:rsidR="00DC692B" w:rsidRPr="00DB303F" w:rsidRDefault="00DC692B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Лучшее средство от защиты от ядовитых растений – не трогать цветы, кустарники, другие растения, если они вам незнакомы. Опасным может быть даже прикосновение </w:t>
      </w:r>
      <w:r w:rsidR="00A25237" w:rsidRPr="00DB303F">
        <w:rPr>
          <w:rFonts w:ascii="Times New Roman" w:hAnsi="Times New Roman" w:cs="Times New Roman"/>
          <w:sz w:val="28"/>
          <w:szCs w:val="28"/>
        </w:rPr>
        <w:t>к ядовитым растениям – они могут вызвать ожог кожи и трудно заживающие раны.</w:t>
      </w:r>
    </w:p>
    <w:p w14:paraId="59E5D218" w14:textId="5CCD5DA9" w:rsidR="00A25237" w:rsidRPr="00DB303F" w:rsidRDefault="00A25237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У некоторых детей есть привычка – покусывать травинку. Запомните, что стебли, листья, цветы многих растений ядовиты, а несколько несъедобных ягод могут даже оказаться смертельными для человека.</w:t>
      </w:r>
    </w:p>
    <w:p w14:paraId="4D8F0166" w14:textId="7B2667D6" w:rsidR="00A25237" w:rsidRPr="00DB303F" w:rsidRDefault="00A25237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Придя с прогулки, из парка, леса, обязательно вымойте руки с мылом.</w:t>
      </w:r>
    </w:p>
    <w:p w14:paraId="0B6A76A7" w14:textId="7BBC5F2D" w:rsidR="00A25237" w:rsidRPr="00DB303F" w:rsidRDefault="00A25237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Есть растения, которые считаются лекарственными. Их следует собирать со взрослыми на даче, в лесу.</w:t>
      </w:r>
    </w:p>
    <w:p w14:paraId="049C4B85" w14:textId="452E56A8" w:rsidR="00A25237" w:rsidRPr="00DB303F" w:rsidRDefault="00A25237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Никогда не кладите в рот сырые грибы. Перед употреблением в пищу их всегда варят и жарят.</w:t>
      </w:r>
    </w:p>
    <w:p w14:paraId="1DBF55E2" w14:textId="3EE50F85" w:rsidR="00A25237" w:rsidRPr="00DB303F" w:rsidRDefault="00A25237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Нельзя собирать грибы на территории детского сада, в городе. Они могут оказаться ядовитыми. Съедобные грибы растут в лесу. Даже лесные грибы, которые растут у дорог небезопасны, так как в них скапливается много токсических веществ, которые выбрасывают автомобильные средства.</w:t>
      </w:r>
    </w:p>
    <w:p w14:paraId="74913C47" w14:textId="690EAFDC" w:rsidR="00A25237" w:rsidRPr="00DB303F" w:rsidRDefault="00A25237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Можно собирать грибы в лесу только с разрешения взрослых.</w:t>
      </w:r>
    </w:p>
    <w:p w14:paraId="737D82A8" w14:textId="6810DAB4" w:rsidR="00A25237" w:rsidRPr="00DB303F" w:rsidRDefault="00A25237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Детям до 14 лет не рекомендуется использовать в пищу грибы, так как они являются трудноусваиваемым продуктом.</w:t>
      </w:r>
    </w:p>
    <w:p w14:paraId="69A32C31" w14:textId="689A1F20" w:rsidR="00A25237" w:rsidRPr="00DB303F" w:rsidRDefault="00A25237" w:rsidP="00DB303F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Если вы нашли грибы во время прогулки:</w:t>
      </w:r>
    </w:p>
    <w:p w14:paraId="7BA8F87F" w14:textId="2349A2CF" w:rsidR="00A25237" w:rsidRPr="00DB303F" w:rsidRDefault="00A25237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не трогайте их руками;</w:t>
      </w:r>
    </w:p>
    <w:p w14:paraId="5AF79958" w14:textId="6317FD28" w:rsidR="00A25237" w:rsidRPr="00DB303F" w:rsidRDefault="00A25237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немедленно сообщите об этом взрослому и покажите это место;</w:t>
      </w:r>
    </w:p>
    <w:p w14:paraId="2A57CF89" w14:textId="2DA44737" w:rsidR="00A25237" w:rsidRPr="00DB303F" w:rsidRDefault="00A25237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скажите другим детям, чтобы не трогали грибы.</w:t>
      </w:r>
    </w:p>
    <w:p w14:paraId="124CD38A" w14:textId="285BFE58" w:rsidR="00A25237" w:rsidRPr="00DB303F" w:rsidRDefault="00A25237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394C0F" w14:textId="37FDE123" w:rsidR="00A25237" w:rsidRPr="00DB303F" w:rsidRDefault="00A25237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обращения с насекомыми</w:t>
      </w:r>
    </w:p>
    <w:p w14:paraId="21B2DF86" w14:textId="6635C90E" w:rsidR="00A25237" w:rsidRPr="00DB303F" w:rsidRDefault="00A25237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F12D3" w14:textId="54AAF644" w:rsidR="00A25237" w:rsidRPr="00DB303F" w:rsidRDefault="00A25237" w:rsidP="00DB30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Если увидите осиное гнездо, понаблюдайте за его обитателями издалека, ни в коем случае не трогайте его, иначе осы</w:t>
      </w:r>
      <w:r w:rsidR="00160ABE" w:rsidRPr="00DB303F">
        <w:rPr>
          <w:rFonts w:ascii="Times New Roman" w:hAnsi="Times New Roman" w:cs="Times New Roman"/>
          <w:sz w:val="28"/>
          <w:szCs w:val="28"/>
        </w:rPr>
        <w:t xml:space="preserve"> вылетят и будут жалить куда попало. Около их жала есть еще ядовитые железы, поэтому ужаленное место сильно распухает. А мелких животных осы могут зажалить до смерти.</w:t>
      </w:r>
    </w:p>
    <w:p w14:paraId="3DB675BB" w14:textId="232E11AC" w:rsidR="00160ABE" w:rsidRPr="00DB303F" w:rsidRDefault="00160ABE" w:rsidP="00DB30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Если около вас летает пчела, старайтесь быть спокойными, не машите руками, перейдите в другое место. Не спешите губить пчелу, если она вас вдруг ужалит, так как химическое соединение из тельца убитого насекомого, попадая в воздух, приводит всех находящихся поблизости сородичей в очень агрессивное состояние: пчелы в таком случае жалят все живое на своем пути. </w:t>
      </w:r>
      <w:r w:rsidRPr="00DB303F">
        <w:rPr>
          <w:rFonts w:ascii="Times New Roman" w:hAnsi="Times New Roman" w:cs="Times New Roman"/>
          <w:sz w:val="28"/>
          <w:szCs w:val="28"/>
        </w:rPr>
        <w:lastRenderedPageBreak/>
        <w:t>Если осталось жало пчелы при укусе, то его надо удалить, ужаленное место протереть содовым раствором.</w:t>
      </w:r>
    </w:p>
    <w:p w14:paraId="3968A5D6" w14:textId="5BB1097B" w:rsidR="00160ABE" w:rsidRPr="00DB303F" w:rsidRDefault="00160ABE" w:rsidP="00DB30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Очень опасными могут быть укусы клещей. Эти насекомые являются разносчиками множества опасных заболеваний. При этом клещ не просто кусает, а остается в ранке и пьет кровь. Отправляясь в лес, наденьте такую одежду, которая закрывает все тело, оставляя как можно меньше открытых участков. Обязательно наденьте головной убор. После посещения леса внимательно осмотрите все участки тела.</w:t>
      </w:r>
    </w:p>
    <w:p w14:paraId="31C5941E" w14:textId="6C23BAC2" w:rsidR="00160ABE" w:rsidRPr="00DB303F" w:rsidRDefault="00160ABE" w:rsidP="00DB30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Массовое нападение комаров на человека может вызвать тяжелое отравление. И даже единичные укусы очень болезненны. Поэтому от комаров надо защищаться, используя мази, отпугивающие насекомых. Наибольшее количество комаров летает в вечерние часы, после захода солнца, или утром, после его в</w:t>
      </w:r>
      <w:r w:rsidR="004A2AC0" w:rsidRPr="00DB303F">
        <w:rPr>
          <w:rFonts w:ascii="Times New Roman" w:hAnsi="Times New Roman" w:cs="Times New Roman"/>
          <w:sz w:val="28"/>
          <w:szCs w:val="28"/>
        </w:rPr>
        <w:t>осхода. Днем комары сидят в густой растительности, дуплах деревьев, трещинках и других убежищах. Но в лесу комары нападают в течение всего дня.</w:t>
      </w:r>
    </w:p>
    <w:p w14:paraId="31C09CAA" w14:textId="6F47FD0D" w:rsidR="004A2AC0" w:rsidRPr="00DB303F" w:rsidRDefault="004A2AC0" w:rsidP="00DB30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Чтобы избавиться от мух, нельзя оставлять гниющие продукты и нечистоты, которые пригодны для развития личинок мух, надо соблюдать санитарные правила, касающиеся поддержания чистоты в помещениях и на все территории.</w:t>
      </w:r>
    </w:p>
    <w:p w14:paraId="37C3C60C" w14:textId="78363BEB" w:rsidR="004A2AC0" w:rsidRPr="00DB303F" w:rsidRDefault="004A2AC0" w:rsidP="00DB303F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 xml:space="preserve">Не трогайте муравейники и не наступайте на них. Муравьи тоже могут больно вас покусать, защищая свое жилище. Встретив на пути муравья, не </w:t>
      </w:r>
      <w:r w:rsidR="002B22F6" w:rsidRPr="00DB303F">
        <w:rPr>
          <w:rFonts w:ascii="Times New Roman" w:hAnsi="Times New Roman" w:cs="Times New Roman"/>
          <w:sz w:val="28"/>
          <w:szCs w:val="28"/>
        </w:rPr>
        <w:t xml:space="preserve">трогайте его, </w:t>
      </w:r>
      <w:r w:rsidR="006544D9" w:rsidRPr="00DB303F">
        <w:rPr>
          <w:rFonts w:ascii="Times New Roman" w:hAnsi="Times New Roman" w:cs="Times New Roman"/>
          <w:sz w:val="28"/>
          <w:szCs w:val="28"/>
        </w:rPr>
        <w:t>понаблюдайте, что он тащит по дорожке к муравейнику, каков его размер, окраска этого муравья. Наблюдая за муравьями, можно понять, какие удивительные существа эти маленькие насекомые, которые перетаскивают предметы, намного превышающие их собственные размеры.</w:t>
      </w:r>
    </w:p>
    <w:p w14:paraId="53A59929" w14:textId="12F19E3A" w:rsidR="006544D9" w:rsidRPr="00DB303F" w:rsidRDefault="006544D9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A4FD2DD" w14:textId="6C2DF19A" w:rsidR="006544D9" w:rsidRPr="00DB303F" w:rsidRDefault="006544D9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303F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поведения в воде</w:t>
      </w:r>
    </w:p>
    <w:p w14:paraId="399AA160" w14:textId="7C2DA03C" w:rsidR="006544D9" w:rsidRPr="00DB303F" w:rsidRDefault="006544D9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91F1F" w14:textId="7D88A9DF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Купаться можно только в специально отведенных местах, там, где проверено дно и очищено от опасных предметов.</w:t>
      </w:r>
    </w:p>
    <w:p w14:paraId="7EE9D468" w14:textId="424FC1CD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Запрещается детям ходить к водоему одним, без взрослых.</w:t>
      </w:r>
    </w:p>
    <w:p w14:paraId="08CAB516" w14:textId="06C0AE7E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Во время купания не стойте без движения. Почувствовав озноб, быстро выходите из воды.</w:t>
      </w:r>
    </w:p>
    <w:p w14:paraId="28F2DB23" w14:textId="3F731508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Если вы плаваете на надувных матрацах или кругах, обязательно рядом с вами должны находиться родители или другие взрослые родственники. Круг может порваться – и вы внезапно окажитесь под водой.</w:t>
      </w:r>
    </w:p>
    <w:p w14:paraId="3CFAB8C3" w14:textId="573D02D7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 следует даже на круге заплывать далеко – вас может унести течение.</w:t>
      </w:r>
    </w:p>
    <w:p w14:paraId="7D0BC557" w14:textId="77777777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Никогда не плавайте в грязной воде – микробы, которые попадают в рот, в нос, могут вызвать серьезные заболевания.</w:t>
      </w:r>
    </w:p>
    <w:p w14:paraId="5AA2CEA4" w14:textId="2BF593A9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 купайтесь сразу после приема пищи и большой физической нагрузки (игра в футбол, бег и т.д.). Перерыв между приемом пищи и купанием должен быть не менее 45-50 минут.</w:t>
      </w:r>
    </w:p>
    <w:p w14:paraId="072E9224" w14:textId="1F2F56AC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В пасмурную погоду и не очень жаркую погоду, чтобы согреться, проделайте несколько легких физических упражнений.</w:t>
      </w:r>
    </w:p>
    <w:p w14:paraId="761CC12C" w14:textId="49510D74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lastRenderedPageBreak/>
        <w:t>Не купайтесь дольше 30 минут – если вода холодная, достаточно 5-6 минут.</w:t>
      </w:r>
    </w:p>
    <w:p w14:paraId="457DF19C" w14:textId="3CEA47CB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Нельзя нырять вниз головой или прыгать с берега.</w:t>
      </w:r>
    </w:p>
    <w:p w14:paraId="02D111A3" w14:textId="6F84D461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 оставайтесь при нырянии долго под водой.</w:t>
      </w:r>
    </w:p>
    <w:p w14:paraId="55D4880B" w14:textId="63579689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Выйдя из воды, вытритесь и сразу оденьтесь.</w:t>
      </w:r>
    </w:p>
    <w:p w14:paraId="2C160200" w14:textId="1AFEBBAB" w:rsidR="006544D9" w:rsidRPr="00DB303F" w:rsidRDefault="006544D9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Почувствовав усталость, сразу плыв</w:t>
      </w:r>
      <w:r w:rsidR="00320722" w:rsidRPr="00DB303F">
        <w:rPr>
          <w:rFonts w:ascii="Times New Roman" w:hAnsi="Times New Roman" w:cs="Times New Roman"/>
          <w:sz w:val="28"/>
          <w:szCs w:val="28"/>
        </w:rPr>
        <w:t>ите к берегу.</w:t>
      </w:r>
    </w:p>
    <w:p w14:paraId="39725A33" w14:textId="1A55C1D0" w:rsidR="00320722" w:rsidRPr="00DB303F" w:rsidRDefault="00320722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Нельзя подавать крики ложной тревоги. Зовите на помощь только тогда, когда вам действительно что-то угрожает.</w:t>
      </w:r>
    </w:p>
    <w:p w14:paraId="7CF9E867" w14:textId="0BC6AE97" w:rsidR="00320722" w:rsidRPr="00DB303F" w:rsidRDefault="00320722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При судорогах не теряйтесь, старайтесь держаться на воде и зовите на помощь.</w:t>
      </w:r>
    </w:p>
    <w:p w14:paraId="602488C2" w14:textId="62D5B910" w:rsidR="00320722" w:rsidRPr="00DB303F" w:rsidRDefault="00320722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При оказании вам помощи не хватайте спасающего, а помогите ему буксировать вас к берегу. Если будете цепляться за спасающего, то будете мешать ему тянуть за собой.</w:t>
      </w:r>
    </w:p>
    <w:p w14:paraId="3C2975C7" w14:textId="3A65A4D1" w:rsidR="00320722" w:rsidRPr="00DB303F" w:rsidRDefault="00320722" w:rsidP="00DB303F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Запрещается во время купания:</w:t>
      </w:r>
    </w:p>
    <w:p w14:paraId="6870B26D" w14:textId="44ECAE25" w:rsidR="00320722" w:rsidRPr="00DB303F" w:rsidRDefault="00320722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входить в воду разгоряченным (потным);</w:t>
      </w:r>
    </w:p>
    <w:p w14:paraId="46E19463" w14:textId="5699157D" w:rsidR="00320722" w:rsidRPr="00DB303F" w:rsidRDefault="00320722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заплывать за установленные знаки (ограждения участка, отведенного для купания);</w:t>
      </w:r>
    </w:p>
    <w:p w14:paraId="49DA2D85" w14:textId="3A8A9FD7" w:rsidR="00320722" w:rsidRPr="00DB303F" w:rsidRDefault="00320722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подплывать близко к моторным лодкам, баржам;</w:t>
      </w:r>
    </w:p>
    <w:p w14:paraId="7322C9ED" w14:textId="6CE88BE0" w:rsidR="00320722" w:rsidRPr="00DB303F" w:rsidRDefault="00320722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купаться при высокой волне;</w:t>
      </w:r>
    </w:p>
    <w:p w14:paraId="304B00C5" w14:textId="1863A871" w:rsidR="00320722" w:rsidRPr="00DB303F" w:rsidRDefault="00320722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303F">
        <w:rPr>
          <w:rFonts w:ascii="Times New Roman" w:hAnsi="Times New Roman" w:cs="Times New Roman"/>
          <w:sz w:val="28"/>
          <w:szCs w:val="28"/>
        </w:rPr>
        <w:t>- прыгать с вышки, если вблизи от нее находятся другие пловцы, толкать товарища с вышки или с берега.</w:t>
      </w:r>
    </w:p>
    <w:sectPr w:rsidR="00320722" w:rsidRPr="00DB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B66D" w14:textId="77777777" w:rsidR="009936FE" w:rsidRDefault="009936FE" w:rsidP="007548AB">
      <w:pPr>
        <w:spacing w:after="0" w:line="240" w:lineRule="auto"/>
      </w:pPr>
      <w:r>
        <w:separator/>
      </w:r>
    </w:p>
  </w:endnote>
  <w:endnote w:type="continuationSeparator" w:id="0">
    <w:p w14:paraId="6916341E" w14:textId="77777777" w:rsidR="009936FE" w:rsidRDefault="009936FE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F127B" w14:textId="77777777" w:rsidR="009936FE" w:rsidRDefault="009936FE" w:rsidP="007548AB">
      <w:pPr>
        <w:spacing w:after="0" w:line="240" w:lineRule="auto"/>
      </w:pPr>
      <w:r>
        <w:separator/>
      </w:r>
    </w:p>
  </w:footnote>
  <w:footnote w:type="continuationSeparator" w:id="0">
    <w:p w14:paraId="64C97D14" w14:textId="77777777" w:rsidR="009936FE" w:rsidRDefault="009936FE" w:rsidP="007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EF1BD9"/>
    <w:multiLevelType w:val="multilevel"/>
    <w:tmpl w:val="B35A3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30DD7"/>
    <w:multiLevelType w:val="hybridMultilevel"/>
    <w:tmpl w:val="236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A55"/>
    <w:multiLevelType w:val="hybridMultilevel"/>
    <w:tmpl w:val="35602CCA"/>
    <w:lvl w:ilvl="0" w:tplc="D02E20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1BD7"/>
    <w:multiLevelType w:val="hybridMultilevel"/>
    <w:tmpl w:val="02B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FF0"/>
    <w:multiLevelType w:val="hybridMultilevel"/>
    <w:tmpl w:val="45646796"/>
    <w:lvl w:ilvl="0" w:tplc="C68A4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733EBF"/>
    <w:multiLevelType w:val="hybridMultilevel"/>
    <w:tmpl w:val="B3D45A4E"/>
    <w:lvl w:ilvl="0" w:tplc="336405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5110A7"/>
    <w:multiLevelType w:val="hybridMultilevel"/>
    <w:tmpl w:val="E722A4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B99"/>
    <w:multiLevelType w:val="hybridMultilevel"/>
    <w:tmpl w:val="1D4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21001"/>
    <w:multiLevelType w:val="hybridMultilevel"/>
    <w:tmpl w:val="1A4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1E54"/>
    <w:multiLevelType w:val="hybridMultilevel"/>
    <w:tmpl w:val="D38899B0"/>
    <w:lvl w:ilvl="0" w:tplc="588C50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61C54"/>
    <w:multiLevelType w:val="hybridMultilevel"/>
    <w:tmpl w:val="FFD89538"/>
    <w:lvl w:ilvl="0" w:tplc="8D58E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3F371B"/>
    <w:multiLevelType w:val="hybridMultilevel"/>
    <w:tmpl w:val="34868890"/>
    <w:lvl w:ilvl="0" w:tplc="67D8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938B6"/>
    <w:multiLevelType w:val="hybridMultilevel"/>
    <w:tmpl w:val="536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7046C"/>
    <w:multiLevelType w:val="hybridMultilevel"/>
    <w:tmpl w:val="66182658"/>
    <w:lvl w:ilvl="0" w:tplc="41AC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960B5"/>
    <w:multiLevelType w:val="hybridMultilevel"/>
    <w:tmpl w:val="1540B2FE"/>
    <w:lvl w:ilvl="0" w:tplc="C6A2E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7C19B1"/>
    <w:multiLevelType w:val="hybridMultilevel"/>
    <w:tmpl w:val="4FA84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5"/>
    <w:rsid w:val="0000286C"/>
    <w:rsid w:val="00026A45"/>
    <w:rsid w:val="00047A6F"/>
    <w:rsid w:val="00051AB8"/>
    <w:rsid w:val="000A6254"/>
    <w:rsid w:val="000A682E"/>
    <w:rsid w:val="000B2035"/>
    <w:rsid w:val="000F176F"/>
    <w:rsid w:val="00136561"/>
    <w:rsid w:val="0014171A"/>
    <w:rsid w:val="00153C7A"/>
    <w:rsid w:val="00160ABE"/>
    <w:rsid w:val="0017671A"/>
    <w:rsid w:val="001B1741"/>
    <w:rsid w:val="00286450"/>
    <w:rsid w:val="002B22F6"/>
    <w:rsid w:val="002E0E6C"/>
    <w:rsid w:val="00320722"/>
    <w:rsid w:val="00320B93"/>
    <w:rsid w:val="003544C1"/>
    <w:rsid w:val="003D0B8B"/>
    <w:rsid w:val="003D6453"/>
    <w:rsid w:val="00416F12"/>
    <w:rsid w:val="0043593E"/>
    <w:rsid w:val="00460BE5"/>
    <w:rsid w:val="00471DF6"/>
    <w:rsid w:val="00485454"/>
    <w:rsid w:val="004A2AC0"/>
    <w:rsid w:val="004C5B92"/>
    <w:rsid w:val="004F70C9"/>
    <w:rsid w:val="00500E7C"/>
    <w:rsid w:val="005325B5"/>
    <w:rsid w:val="00551ADD"/>
    <w:rsid w:val="006502F3"/>
    <w:rsid w:val="006544D9"/>
    <w:rsid w:val="00685F1A"/>
    <w:rsid w:val="00690FF1"/>
    <w:rsid w:val="006B15D1"/>
    <w:rsid w:val="006B6CE1"/>
    <w:rsid w:val="006D6E3A"/>
    <w:rsid w:val="007548AB"/>
    <w:rsid w:val="007B5025"/>
    <w:rsid w:val="008006F7"/>
    <w:rsid w:val="008A5F38"/>
    <w:rsid w:val="008B6316"/>
    <w:rsid w:val="009203B3"/>
    <w:rsid w:val="0098019E"/>
    <w:rsid w:val="009936FE"/>
    <w:rsid w:val="009D4A01"/>
    <w:rsid w:val="00A25237"/>
    <w:rsid w:val="00A94847"/>
    <w:rsid w:val="00AB5FD9"/>
    <w:rsid w:val="00B31C23"/>
    <w:rsid w:val="00B35DAF"/>
    <w:rsid w:val="00B53F54"/>
    <w:rsid w:val="00B80335"/>
    <w:rsid w:val="00B91140"/>
    <w:rsid w:val="00C12D4B"/>
    <w:rsid w:val="00C23536"/>
    <w:rsid w:val="00C322E8"/>
    <w:rsid w:val="00C370B2"/>
    <w:rsid w:val="00D340B2"/>
    <w:rsid w:val="00D41C3E"/>
    <w:rsid w:val="00D67E0F"/>
    <w:rsid w:val="00DA6833"/>
    <w:rsid w:val="00DB303F"/>
    <w:rsid w:val="00DC692B"/>
    <w:rsid w:val="00E72A3A"/>
    <w:rsid w:val="00E82A2A"/>
    <w:rsid w:val="00EA03D4"/>
    <w:rsid w:val="00EC7FF8"/>
    <w:rsid w:val="00F76A00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0B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D8B3-81CB-4C12-8842-5A8D598C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Пользователь</cp:lastModifiedBy>
  <cp:revision>4</cp:revision>
  <cp:lastPrinted>2024-05-21T12:46:00Z</cp:lastPrinted>
  <dcterms:created xsi:type="dcterms:W3CDTF">2024-05-21T12:51:00Z</dcterms:created>
  <dcterms:modified xsi:type="dcterms:W3CDTF">2024-05-31T10:28:00Z</dcterms:modified>
</cp:coreProperties>
</file>